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D22" w:rsidRDefault="001C7D22" w:rsidP="001C7D22">
      <w:pPr>
        <w:pStyle w:val="a3"/>
        <w:spacing w:before="125" w:beforeAutospacing="0" w:after="0" w:afterAutospacing="0"/>
        <w:ind w:right="63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Tahoma" w:hAnsi="Tahoma" w:cs="Tahoma"/>
          <w:color w:val="000000"/>
          <w:sz w:val="35"/>
          <w:szCs w:val="35"/>
        </w:rPr>
        <w:t xml:space="preserve">Мероприятия по ПДД </w:t>
      </w:r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color w:val="000000"/>
          <w:sz w:val="28"/>
          <w:szCs w:val="28"/>
        </w:rPr>
        <w:t>Уважаемые родители, обучающиеся. Рекомендуем вам посетить сайты, где вы найдете полезную информацию о правилах дорожного движения</w:t>
      </w:r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hyperlink r:id="rId4" w:history="1">
        <w:r>
          <w:rPr>
            <w:rStyle w:val="a5"/>
            <w:sz w:val="28"/>
            <w:szCs w:val="28"/>
            <w:shd w:val="clear" w:color="auto" w:fill="FFFFFF"/>
          </w:rPr>
          <w:t>мвд.рф</w:t>
        </w:r>
      </w:hyperlink>
      <w:r>
        <w:rPr>
          <w:color w:val="000000"/>
          <w:sz w:val="28"/>
          <w:szCs w:val="28"/>
          <w:shd w:val="clear" w:color="auto" w:fill="FFFFFF"/>
        </w:rPr>
        <w:t> – сайт МВД РФ, раздел «Детская страница» (ссылка: </w:t>
      </w:r>
      <w:hyperlink r:id="rId5" w:history="1">
        <w:r>
          <w:rPr>
            <w:rStyle w:val="a5"/>
            <w:sz w:val="28"/>
            <w:szCs w:val="28"/>
            <w:shd w:val="clear" w:color="auto" w:fill="FFFFFF"/>
          </w:rPr>
          <w:t>https://mvd.ru/kids_page</w:t>
        </w:r>
      </w:hyperlink>
      <w:r>
        <w:rPr>
          <w:color w:val="000000"/>
          <w:sz w:val="28"/>
          <w:szCs w:val="28"/>
          <w:shd w:val="clear" w:color="auto" w:fill="FFFFFF"/>
        </w:rPr>
        <w:t>);</w:t>
      </w:r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hyperlink r:id="rId6" w:history="1">
        <w:r>
          <w:rPr>
            <w:rStyle w:val="a5"/>
            <w:sz w:val="28"/>
            <w:szCs w:val="28"/>
            <w:shd w:val="clear" w:color="auto" w:fill="FFFFFF"/>
          </w:rPr>
          <w:t>www.gibdd.ru</w:t>
        </w:r>
      </w:hyperlink>
      <w:r>
        <w:rPr>
          <w:color w:val="000000"/>
          <w:sz w:val="28"/>
          <w:szCs w:val="28"/>
          <w:shd w:val="clear" w:color="auto" w:fill="FFFFFF"/>
        </w:rPr>
        <w:t> – сайт Госавтоинспекции: раздел «Детская страница» (ссылка: </w:t>
      </w:r>
      <w:hyperlink r:id="rId7" w:history="1">
        <w:r>
          <w:rPr>
            <w:rStyle w:val="a5"/>
            <w:sz w:val="28"/>
            <w:szCs w:val="28"/>
            <w:shd w:val="clear" w:color="auto" w:fill="FFFFFF"/>
          </w:rPr>
          <w:t>https://mvd.ru/kids_page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); «Участникам движения»: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«Детская безопасность» (дети-пассажиры, дети-пешеходы, дети-водители); баннер «Правильно выбираем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автокресло</w:t>
      </w:r>
      <w:proofErr w:type="spellEnd"/>
      <w:r>
        <w:rPr>
          <w:color w:val="000000"/>
          <w:sz w:val="28"/>
          <w:szCs w:val="28"/>
          <w:shd w:val="clear" w:color="auto" w:fill="FFFFFF"/>
        </w:rPr>
        <w:t>»: разделы «Пешеходам», «Пассажирам», «Детская безопасность»;</w:t>
      </w:r>
      <w:proofErr w:type="gramEnd"/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hyperlink r:id="rId8" w:history="1">
        <w:r>
          <w:rPr>
            <w:rStyle w:val="a5"/>
            <w:sz w:val="28"/>
            <w:szCs w:val="28"/>
            <w:shd w:val="clear" w:color="auto" w:fill="FFFFFF"/>
          </w:rPr>
          <w:t>www.bezdtp.ru</w:t>
        </w:r>
      </w:hyperlink>
      <w:r>
        <w:rPr>
          <w:color w:val="000000"/>
          <w:sz w:val="28"/>
          <w:szCs w:val="28"/>
          <w:shd w:val="clear" w:color="auto" w:fill="FFFFFF"/>
        </w:rPr>
        <w:t> – сайт экспертного центра «Движение без опасности»: раздел «Проекты»: 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По правилам</w:t>
      </w:r>
      <w:r>
        <w:rPr>
          <w:color w:val="000000"/>
          <w:sz w:val="28"/>
          <w:szCs w:val="28"/>
          <w:shd w:val="clear" w:color="auto" w:fill="FFFFFF"/>
        </w:rPr>
        <w:t>», «Прогноз безопасности», «Навстречу безопасности», «Безопасность детей в автомобиле», «Сложности перехода», «Пешеход, на переход»,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Автокресло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детям!», «Школа дорожной безопасности», «Школа дорожной безопасности/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Смешарики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»;</w:t>
      </w:r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hyperlink r:id="rId9" w:history="1">
        <w:r>
          <w:rPr>
            <w:rStyle w:val="a5"/>
            <w:sz w:val="28"/>
            <w:szCs w:val="28"/>
            <w:shd w:val="clear" w:color="auto" w:fill="FFFFFF"/>
          </w:rPr>
          <w:t>www.detibdd.ru</w:t>
        </w:r>
      </w:hyperlink>
      <w:r>
        <w:rPr>
          <w:color w:val="000000"/>
          <w:sz w:val="28"/>
          <w:szCs w:val="28"/>
          <w:shd w:val="clear" w:color="auto" w:fill="FFFFFF"/>
        </w:rPr>
        <w:t> – сайт федерального общественного проекта «Школа юного пешехода»: раздел: «На заметку» (обязанности пешеходов и пассажиров, правила для пешеходов, правила для велосипедистов и т.д.); раздел «Проекты»: «Методическая площадка»: «Научно-методический раздел» (статьи);</w:t>
      </w:r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hyperlink r:id="rId10" w:history="1">
        <w:r>
          <w:rPr>
            <w:rStyle w:val="a5"/>
            <w:sz w:val="28"/>
            <w:szCs w:val="28"/>
            <w:shd w:val="clear" w:color="auto" w:fill="FFFFFF"/>
          </w:rPr>
          <w:t>http://sakla.ru/</w:t>
        </w:r>
      </w:hyperlink>
      <w:r>
        <w:rPr>
          <w:color w:val="000000"/>
          <w:sz w:val="28"/>
          <w:szCs w:val="28"/>
          <w:shd w:val="clear" w:color="auto" w:fill="FFFFFF"/>
        </w:rPr>
        <w:t> 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Сакла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 – портал по безопасности дорожного движения (презентации, сценарии занятий и программ, интерактивные игры и пособия, ролики социальной рекламы, обучающие видеоролики);</w:t>
      </w:r>
    </w:p>
    <w:p w:rsidR="001C7D22" w:rsidRDefault="001C7D22" w:rsidP="001C7D22">
      <w:pPr>
        <w:pStyle w:val="a3"/>
        <w:spacing w:before="125" w:beforeAutospacing="0" w:after="0" w:afterAutospacing="0"/>
        <w:ind w:right="63" w:firstLine="709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  <w:sz w:val="28"/>
          <w:szCs w:val="28"/>
          <w:shd w:val="clear" w:color="auto" w:fill="FFFFFF"/>
        </w:rPr>
        <w:t>- </w:t>
      </w:r>
      <w:hyperlink r:id="rId11" w:history="1">
        <w:r>
          <w:rPr>
            <w:rStyle w:val="a5"/>
            <w:sz w:val="28"/>
            <w:szCs w:val="28"/>
            <w:shd w:val="clear" w:color="auto" w:fill="FFFFFF"/>
          </w:rPr>
          <w:t>www.yarcdu.ru</w:t>
        </w:r>
      </w:hyperlink>
      <w:r>
        <w:rPr>
          <w:color w:val="000000"/>
          <w:sz w:val="28"/>
          <w:szCs w:val="28"/>
          <w:shd w:val="clear" w:color="auto" w:fill="FFFFFF"/>
        </w:rPr>
        <w:t> (сайт) и </w:t>
      </w:r>
      <w:hyperlink r:id="rId12" w:history="1">
        <w:r>
          <w:rPr>
            <w:rStyle w:val="a5"/>
            <w:sz w:val="28"/>
            <w:szCs w:val="28"/>
            <w:shd w:val="clear" w:color="auto" w:fill="FFFFFF"/>
          </w:rPr>
          <w:t>https://vk.com/club178890851 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(страница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color w:val="000000"/>
          <w:sz w:val="28"/>
          <w:szCs w:val="28"/>
          <w:shd w:val="clear" w:color="auto" w:fill="FFFFFF"/>
        </w:rPr>
        <w:t>) государственное образовательное автономное учреждение дополнительного образования Ярославской области «Центр детей и юношества»: раздел «Ресурсные центры»: «Профилактика детского дорожно-транспортного травматизма»;</w:t>
      </w:r>
    </w:p>
    <w:sectPr w:rsidR="001C7D22" w:rsidSect="00CC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7D22"/>
    <w:rsid w:val="001C7D22"/>
    <w:rsid w:val="001E3B79"/>
    <w:rsid w:val="002B46E6"/>
    <w:rsid w:val="009E592E"/>
    <w:rsid w:val="00CC3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7D22"/>
    <w:rPr>
      <w:b/>
      <w:bCs/>
    </w:rPr>
  </w:style>
  <w:style w:type="character" w:styleId="a5">
    <w:name w:val="Hyperlink"/>
    <w:basedOn w:val="a0"/>
    <w:uiPriority w:val="99"/>
    <w:semiHidden/>
    <w:unhideWhenUsed/>
    <w:rsid w:val="001C7D22"/>
  </w:style>
  <w:style w:type="paragraph" w:styleId="a6">
    <w:name w:val="No Spacing"/>
    <w:basedOn w:val="a"/>
    <w:uiPriority w:val="1"/>
    <w:qFormat/>
    <w:rsid w:val="001C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ef957569d3d03c21e467755421afaamsobodytextindent2">
    <w:name w:val="b3ef957569d3d03c21e467755421afaamsobodytextindent2"/>
    <w:basedOn w:val="a"/>
    <w:rsid w:val="001C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dtp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vd.ru/kids_page" TargetMode="External"/><Relationship Id="rId12" Type="http://schemas.openxmlformats.org/officeDocument/2006/relationships/hyperlink" Target="https://vk.com/club178890851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bdd.ru/" TargetMode="External"/><Relationship Id="rId11" Type="http://schemas.openxmlformats.org/officeDocument/2006/relationships/hyperlink" Target="http://www.yarcdu.ru/" TargetMode="External"/><Relationship Id="rId5" Type="http://schemas.openxmlformats.org/officeDocument/2006/relationships/hyperlink" Target="https://mvd.ru/kids_page" TargetMode="External"/><Relationship Id="rId10" Type="http://schemas.openxmlformats.org/officeDocument/2006/relationships/hyperlink" Target="http://sakla.ru/" TargetMode="External"/><Relationship Id="rId4" Type="http://schemas.openxmlformats.org/officeDocument/2006/relationships/hyperlink" Target="https://xn--b1aew.xn--p1ai/" TargetMode="External"/><Relationship Id="rId9" Type="http://schemas.openxmlformats.org/officeDocument/2006/relationships/hyperlink" Target="http://www.detibd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2022-12-30T09:51:00Z</dcterms:created>
  <dcterms:modified xsi:type="dcterms:W3CDTF">2022-12-30T09:51:00Z</dcterms:modified>
</cp:coreProperties>
</file>